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1C" w:rsidRDefault="0035711C" w:rsidP="0035711C">
      <w:pPr>
        <w:shd w:val="clear" w:color="auto" w:fill="FAFAFA"/>
        <w:spacing w:before="375" w:after="22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ru-RU"/>
        </w:rPr>
      </w:pPr>
      <w:r w:rsidRPr="0035711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Нұрсұлтан Назарбаев. «Президенттің бес әлеуметтік бастамасы» атты </w:t>
      </w:r>
      <w:proofErr w:type="gramStart"/>
      <w:r w:rsidRPr="0035711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халы</w:t>
      </w:r>
      <w:proofErr w:type="gramEnd"/>
      <w:r w:rsidRPr="0035711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ққа Үндеуі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rStyle w:val="a4"/>
          <w:color w:val="000000"/>
          <w:lang w:val="kk-KZ"/>
        </w:rPr>
        <w:t>Құрметті қазақстандықтар!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Наурыз айының еліміздің Тәуелсіздік күнтізбесінде ерекше орны бар.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Біз көктемнің алғашқы күнінде Алғыс айту күнін атап өтеміз.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Сонымен бірге, бұл – Қазақстан халқы Ассамблеясы құрылған күн.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Ұлыстың ұлы күні Наурыз мейрамы шуақты көктем айының еншісінде.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Қымбатты әйелдерімізді де мерекесімен наурыз айында құттықтаймыз.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Осы ізгі оқиғалардың бәрі Қазақстан халқын біріктіре түседі.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«Рухани жаңғыру» бағдарламасы да осыған бағытталған.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Біз елдің бірлігі мен мемлекеттің сындарлы саясатының арқасында барлық сынақтардан абыроймен өттік.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Ел иесі қазақ халқының маңына ұйысқан барша этностар оны жоғары бағалайды.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Бүгінде Алматы, Батыс Қазақстан, Жамбыл және Оңтүстік Қазақстан облыстарында «Қазақ еліне мың алғыс» атты монументтер бой көтерген.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Бұл ескерткіштерді еліміздегі түрлі этностық топтар бастарына күн туған кезде бауырына басқан қазақтың жері мен еліне алғыс ретінде өз бастамаларымен тұрғызды.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Қазақ халқы да оларға ұлттық тарихымызға көрсеткен зор құрметі үшін алғысын білдіреді.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Осындай өзара құрмет пен сенім мызғымас ел бірлігіне негіз болса, ізгі шаралар халқымыздың кең пейілі мен дархан көңілінің айқын көрінісіне айналуда.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Жақсылықты жадында сақтай білген  елдің рухы қашан да биік.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Заманауи Қазақстанның өсіп-өркендеуіне әрбір отандасымыз өз үлесін қосты.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Мен этно-мәдени бірлестіктерге де  айрықша ризашылық  білдіремін.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Біз, бәріміз бірге өте күрделі, қилы замандардан өттік.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Тәуелсіздіктің ең тағдыршешті сәттерінде мені әрдайым қолдаған халқыма да алғыс айтамын.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344827">
        <w:rPr>
          <w:color w:val="000000"/>
          <w:lang w:val="kk-KZ"/>
        </w:rPr>
        <w:t>Өткен сайлаулардың бәрінде халқымыз мені бірауыздан қолдап, сайлады.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Мен үшін ең үлкен марапат – осы.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Елімнің қолдауы мағ</w:t>
      </w:r>
      <w:proofErr w:type="gramStart"/>
      <w:r w:rsidRPr="00344827">
        <w:rPr>
          <w:color w:val="000000"/>
        </w:rPr>
        <w:t>ан ж</w:t>
      </w:r>
      <w:proofErr w:type="gramEnd"/>
      <w:r w:rsidRPr="00344827">
        <w:rPr>
          <w:color w:val="000000"/>
        </w:rPr>
        <w:t>ұмыс барысында зор күш-жігер берді.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Мен халқымның өз келешегіне сеніммен қарауы үшін еңбек еттім, қазі</w:t>
      </w:r>
      <w:proofErr w:type="gramStart"/>
      <w:r w:rsidRPr="00344827">
        <w:rPr>
          <w:color w:val="000000"/>
        </w:rPr>
        <w:t>р</w:t>
      </w:r>
      <w:proofErr w:type="gramEnd"/>
      <w:r w:rsidRPr="00344827">
        <w:rPr>
          <w:color w:val="000000"/>
        </w:rPr>
        <w:t xml:space="preserve"> де, болашақта да осы мақсат жолында жұмыс істей беремін.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Сол себепті, мен бүгін Қазақстан Республикасы Парламентінің қабырғасынан жаңа әлеуметтік бастамалар көтері</w:t>
      </w:r>
      <w:proofErr w:type="gramStart"/>
      <w:r w:rsidRPr="00344827">
        <w:rPr>
          <w:color w:val="000000"/>
        </w:rPr>
        <w:t>п</w:t>
      </w:r>
      <w:proofErr w:type="gramEnd"/>
      <w:r w:rsidRPr="00344827">
        <w:rPr>
          <w:color w:val="000000"/>
        </w:rPr>
        <w:t>, халқыма үндеу жариялағалы отырмын.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Бұ</w:t>
      </w:r>
      <w:proofErr w:type="gramStart"/>
      <w:r w:rsidRPr="00344827">
        <w:rPr>
          <w:color w:val="000000"/>
        </w:rPr>
        <w:t>л</w:t>
      </w:r>
      <w:proofErr w:type="gramEnd"/>
      <w:r w:rsidRPr="00344827">
        <w:rPr>
          <w:color w:val="000000"/>
        </w:rPr>
        <w:t xml:space="preserve"> қадам талайдан бері менің көкейімде жүр.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344827">
        <w:rPr>
          <w:color w:val="000000"/>
        </w:rPr>
        <w:t>Б</w:t>
      </w:r>
      <w:proofErr w:type="gramEnd"/>
      <w:r w:rsidRPr="00344827">
        <w:rPr>
          <w:color w:val="000000"/>
        </w:rPr>
        <w:t>ірақ, Қазақстан алдымен бойына күш, қазынасына қаржы жинап, қуатты елге айналуы керек еді.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Міне, сол күн де туды!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Бұл – біздің қоғамның әлеуметтік бірлігін нығайту үшін жігерімізді жанып, нақты іске кі</w:t>
      </w:r>
      <w:proofErr w:type="gramStart"/>
      <w:r w:rsidRPr="00344827">
        <w:rPr>
          <w:color w:val="000000"/>
        </w:rPr>
        <w:t>р</w:t>
      </w:r>
      <w:proofErr w:type="gramEnd"/>
      <w:r w:rsidRPr="00344827">
        <w:rPr>
          <w:color w:val="000000"/>
        </w:rPr>
        <w:t>ісетін сәт.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344827">
        <w:rPr>
          <w:color w:val="000000"/>
        </w:rPr>
        <w:t>Б</w:t>
      </w:r>
      <w:proofErr w:type="gramEnd"/>
      <w:r w:rsidRPr="00344827">
        <w:rPr>
          <w:color w:val="000000"/>
        </w:rPr>
        <w:t>із оны ауқымды әлеуметтік жобалар арқылы жүзеге асырамыз.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Мемлекет осындай түбегейлі шараларды қ</w:t>
      </w:r>
      <w:proofErr w:type="gramStart"/>
      <w:r w:rsidRPr="00344827">
        <w:rPr>
          <w:color w:val="000000"/>
        </w:rPr>
        <w:t>ол</w:t>
      </w:r>
      <w:proofErr w:type="gramEnd"/>
      <w:r w:rsidRPr="00344827">
        <w:rPr>
          <w:color w:val="000000"/>
        </w:rPr>
        <w:t>ға алады.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 xml:space="preserve">«Қазақстан – біздің ортақ үйіміз» деген идея жаңа мағынамен толыға </w:t>
      </w:r>
      <w:proofErr w:type="gramStart"/>
      <w:r w:rsidRPr="00344827">
        <w:rPr>
          <w:color w:val="000000"/>
        </w:rPr>
        <w:t>түсуге</w:t>
      </w:r>
      <w:proofErr w:type="gramEnd"/>
      <w:r w:rsidRPr="00344827">
        <w:rPr>
          <w:color w:val="000000"/>
        </w:rPr>
        <w:t xml:space="preserve"> тиіс.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Жаңа ұсыныстардың маңыздылығын ескері</w:t>
      </w:r>
      <w:proofErr w:type="gramStart"/>
      <w:r w:rsidRPr="00344827">
        <w:rPr>
          <w:color w:val="000000"/>
        </w:rPr>
        <w:t>п</w:t>
      </w:r>
      <w:proofErr w:type="gramEnd"/>
      <w:r w:rsidRPr="00344827">
        <w:rPr>
          <w:color w:val="000000"/>
        </w:rPr>
        <w:t xml:space="preserve">, мен әрбір қазақстандықтың әл-ауқатын әрі қарай жақсарта түсуге бағытталған жаңа әлеуметтік бастамаларымды өздеріңізбен </w:t>
      </w:r>
      <w:r w:rsidRPr="00344827">
        <w:rPr>
          <w:color w:val="000000"/>
        </w:rPr>
        <w:lastRenderedPageBreak/>
        <w:t>талқылау үшін бүгінгі Парламент Палаталары мен Үкіметтің бірлескен отырысын шақырттым.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Бірден айтайын: бүгін айтылатын ұсыныстың бә</w:t>
      </w:r>
      <w:proofErr w:type="gramStart"/>
      <w:r w:rsidRPr="00344827">
        <w:rPr>
          <w:color w:val="000000"/>
        </w:rPr>
        <w:t>р</w:t>
      </w:r>
      <w:proofErr w:type="gramEnd"/>
      <w:r w:rsidRPr="00344827">
        <w:rPr>
          <w:color w:val="000000"/>
        </w:rPr>
        <w:t>і – есеп-қисабы мұқият жасалған бағдарлама.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 xml:space="preserve">Бұл – елдің </w:t>
      </w:r>
      <w:proofErr w:type="gramStart"/>
      <w:r w:rsidRPr="00344827">
        <w:rPr>
          <w:color w:val="000000"/>
        </w:rPr>
        <w:t>игіл</w:t>
      </w:r>
      <w:proofErr w:type="gramEnd"/>
      <w:r w:rsidRPr="00344827">
        <w:rPr>
          <w:color w:val="000000"/>
        </w:rPr>
        <w:t>ігіне арналған ұтымды, сонымен қатар, оптимистік жоба.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 xml:space="preserve">Мен өркендеген Қазақстан – ең алдымен мемлекеті өзін қорғап,  қолдайтынын, қамқорлық жасайтынын сезінетін, тиісінше елін жан жүрегімен сүйетін, өздеріне сенімді адамдар </w:t>
      </w:r>
      <w:proofErr w:type="gramStart"/>
      <w:r w:rsidRPr="00344827">
        <w:rPr>
          <w:color w:val="000000"/>
        </w:rPr>
        <w:t>деп</w:t>
      </w:r>
      <w:proofErr w:type="gramEnd"/>
      <w:r w:rsidRPr="00344827">
        <w:rPr>
          <w:color w:val="000000"/>
        </w:rPr>
        <w:t xml:space="preserve"> санаймын.</w:t>
      </w:r>
    </w:p>
    <w:p w:rsidR="00344827" w:rsidRPr="009C09C5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 xml:space="preserve">Сол себепті, біз бүгін жаңа, ауқымды әлеуметтік </w:t>
      </w:r>
      <w:proofErr w:type="gramStart"/>
      <w:r w:rsidRPr="00344827">
        <w:rPr>
          <w:color w:val="000000"/>
        </w:rPr>
        <w:t>жобалар</w:t>
      </w:r>
      <w:proofErr w:type="gramEnd"/>
      <w:r w:rsidRPr="00344827">
        <w:rPr>
          <w:color w:val="000000"/>
        </w:rPr>
        <w:t>ға жол ашамыз.</w:t>
      </w:r>
      <w:bookmarkStart w:id="0" w:name="_GoBack"/>
      <w:bookmarkEnd w:id="0"/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rStyle w:val="a4"/>
          <w:color w:val="000000"/>
        </w:rPr>
        <w:t>Қымбатты достар!</w:t>
      </w:r>
    </w:p>
    <w:p w:rsidR="00344827" w:rsidRPr="00344827" w:rsidRDefault="00344827" w:rsidP="00344827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 xml:space="preserve">Біз бүгін әлеуметтік жаңғыру жолында жаңа, ауқымды қадам </w:t>
      </w:r>
      <w:proofErr w:type="gramStart"/>
      <w:r w:rsidRPr="00344827">
        <w:rPr>
          <w:color w:val="000000"/>
        </w:rPr>
        <w:t>жасау</w:t>
      </w:r>
      <w:proofErr w:type="gramEnd"/>
      <w:r w:rsidRPr="00344827">
        <w:rPr>
          <w:color w:val="000000"/>
        </w:rPr>
        <w:t>ға дайынбыз.</w:t>
      </w:r>
    </w:p>
    <w:p w:rsidR="00344827" w:rsidRPr="0035711C" w:rsidRDefault="00344827" w:rsidP="00671354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000000"/>
        </w:rPr>
      </w:pPr>
      <w:r w:rsidRPr="00344827">
        <w:rPr>
          <w:color w:val="000000"/>
        </w:rPr>
        <w:t>Мен </w:t>
      </w:r>
      <w:r w:rsidRPr="00344827">
        <w:rPr>
          <w:rStyle w:val="a4"/>
          <w:color w:val="000000"/>
        </w:rPr>
        <w:t>Президенттің бес әлеуметтік бастамасын ұсынамын.  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rStyle w:val="a4"/>
          <w:color w:val="000000"/>
        </w:rPr>
        <w:t>Бі</w:t>
      </w:r>
      <w:proofErr w:type="gramStart"/>
      <w:r w:rsidRPr="002A7B19">
        <w:rPr>
          <w:rStyle w:val="a4"/>
          <w:color w:val="000000"/>
        </w:rPr>
        <w:t>р</w:t>
      </w:r>
      <w:proofErr w:type="gramEnd"/>
      <w:r w:rsidRPr="002A7B19">
        <w:rPr>
          <w:rStyle w:val="a4"/>
          <w:color w:val="000000"/>
        </w:rPr>
        <w:t>інші бастама: «Әрбір отбасына баспана алудың жаңа мүмкіндіктерін беру».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Біз соңғы жылдары қазақстандықтардың баспана алу мүмкіндіктерін кеңейту үшін кө</w:t>
      </w:r>
      <w:proofErr w:type="gramStart"/>
      <w:r w:rsidRPr="002A7B19">
        <w:rPr>
          <w:color w:val="000000"/>
        </w:rPr>
        <w:t>п</w:t>
      </w:r>
      <w:proofErr w:type="gramEnd"/>
      <w:r w:rsidRPr="002A7B19">
        <w:rPr>
          <w:color w:val="000000"/>
        </w:rPr>
        <w:t xml:space="preserve"> нәрсе жасадық.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2017 жылы 11,2 миллион шаршы метр тұ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ғын-үй пайдалануға берілді.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</w:t>
      </w:r>
      <w:proofErr w:type="gramStart"/>
      <w:r w:rsidRPr="002A7B19">
        <w:rPr>
          <w:color w:val="000000"/>
        </w:rPr>
        <w:t>л</w:t>
      </w:r>
      <w:proofErr w:type="gramEnd"/>
      <w:r w:rsidRPr="002A7B19">
        <w:rPr>
          <w:color w:val="000000"/>
        </w:rPr>
        <w:t xml:space="preserve"> – рекордтық көрсеткіш.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Дегенмен, оның өзі жеткіліксіз, әлі күнге дейін көптеген отбасы баспанасыз жүр.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Бұл – айрықша әлеуметтік маңызы бар мә</w:t>
      </w:r>
      <w:proofErr w:type="gramStart"/>
      <w:r w:rsidRPr="002A7B19">
        <w:rPr>
          <w:color w:val="000000"/>
        </w:rPr>
        <w:t>селе</w:t>
      </w:r>
      <w:proofErr w:type="gramEnd"/>
      <w:r w:rsidRPr="002A7B19">
        <w:rPr>
          <w:color w:val="000000"/>
        </w:rPr>
        <w:t>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Оның шешімін тұ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ғын-үй ипотекасының қалың көпшілікке жаппай қолжетімділігін арттыру арқылы табуға барлық жағдай жасау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Жұмыс істейтін әрбі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адам несиеге пәтер сатып алып, оны отбасылық бюджетінің мүмкіндіктері аясында төлей алатындай болуы үшін арзан ресурстар ұсынатын тетіктер қажет.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Сондықтан, мен «7 – 20 – 25» </w:t>
      </w:r>
      <w:proofErr w:type="gramStart"/>
      <w:r w:rsidRPr="002A7B19">
        <w:rPr>
          <w:color w:val="000000"/>
        </w:rPr>
        <w:t>ба</w:t>
      </w:r>
      <w:proofErr w:type="gramEnd"/>
      <w:r w:rsidRPr="002A7B19">
        <w:rPr>
          <w:color w:val="000000"/>
        </w:rPr>
        <w:t>ғдарламасын ұсынамын.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Жұмыс істейтін әрбі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қазақстандық төмендегідей шарттар бойынша теңгемен несие алу мүмкіндігіне ие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Несие өсі</w:t>
      </w:r>
      <w:proofErr w:type="gramStart"/>
      <w:r w:rsidRPr="002A7B19">
        <w:rPr>
          <w:color w:val="000000"/>
        </w:rPr>
        <w:t>м</w:t>
      </w:r>
      <w:proofErr w:type="gramEnd"/>
      <w:r w:rsidRPr="002A7B19">
        <w:rPr>
          <w:color w:val="000000"/>
        </w:rPr>
        <w:t>інің мөлшерлемесі қазіргідей 14-16 емес, жылына 7 проценттен аспайтын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Қазі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банктер бастапқы жарнаға баспана құнының 30 процентіне дейін, кейде тіпті 50 процентін салуды талап етсе, бұл бағдарлама бойынша ол 20 проценттен аспауға тиіс.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Несие алушының ай сайынғы төлемін азайту үшін оның мерзімі 10-15 емес, 25 </w:t>
      </w:r>
      <w:proofErr w:type="gramStart"/>
      <w:r w:rsidRPr="002A7B19">
        <w:rPr>
          <w:color w:val="000000"/>
        </w:rPr>
        <w:t>жыл</w:t>
      </w:r>
      <w:proofErr w:type="gramEnd"/>
      <w:r w:rsidRPr="002A7B19">
        <w:rPr>
          <w:color w:val="000000"/>
        </w:rPr>
        <w:t>ға дейін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Ол үшін Ұлттық банктің, екінші деңгейлі банктер мен қор нарығының мүмкіндіктерін іске қосу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Ұлттық банк кемінде 1 триллион теңге қаржы тартатын арнайы компания құрып, ол қаржыны банктердің жоғарыда айтылған шарттар бойынша беретін </w:t>
      </w:r>
      <w:proofErr w:type="gramStart"/>
      <w:r w:rsidRPr="002A7B19">
        <w:rPr>
          <w:color w:val="000000"/>
        </w:rPr>
        <w:t>жа</w:t>
      </w:r>
      <w:proofErr w:type="gramEnd"/>
      <w:r w:rsidRPr="002A7B19">
        <w:rPr>
          <w:color w:val="000000"/>
        </w:rPr>
        <w:t>ңа ипотекалық несиелерін сатып алуға жұмсауы қажет.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Бағдарламаны жүзеге асыру тұ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ғын-үй құрылысына зор серпін береді.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Нәтижесінде миллиондаған қазақстандық үшін баспана алудың қолжетімділігі  артады.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Сонымен қатар, бұл экономиканың, шағын және орта бизнестің ө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істеуіне жұмыс істейді, жаңа жұмыс орындарын ашады.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Көптеген азаматтардың арманы ақиқ</w:t>
      </w:r>
      <w:proofErr w:type="gramStart"/>
      <w:r w:rsidRPr="002A7B19">
        <w:rPr>
          <w:color w:val="000000"/>
        </w:rPr>
        <w:t>ат</w:t>
      </w:r>
      <w:proofErr w:type="gramEnd"/>
      <w:r w:rsidRPr="002A7B19">
        <w:rPr>
          <w:color w:val="000000"/>
        </w:rPr>
        <w:t>қа айналады!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rStyle w:val="a4"/>
          <w:color w:val="000000"/>
        </w:rPr>
        <w:t>Екінші бастама: «Жалақысы тө</w:t>
      </w:r>
      <w:proofErr w:type="gramStart"/>
      <w:r w:rsidRPr="002A7B19">
        <w:rPr>
          <w:rStyle w:val="a4"/>
          <w:color w:val="000000"/>
        </w:rPr>
        <w:t>мен ж</w:t>
      </w:r>
      <w:proofErr w:type="gramEnd"/>
      <w:r w:rsidRPr="002A7B19">
        <w:rPr>
          <w:rStyle w:val="a4"/>
          <w:color w:val="000000"/>
        </w:rPr>
        <w:t>ұмысшылардың еңбекақысын көбейту үшін олардың салық жүктемесін азайту».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Салыстырмалы түрде жалақысы төмен қазақстандықтарды қолдау үшін 2019 жылдың </w:t>
      </w:r>
      <w:proofErr w:type="gramStart"/>
      <w:r w:rsidRPr="002A7B19">
        <w:rPr>
          <w:color w:val="000000"/>
        </w:rPr>
        <w:t>1</w:t>
      </w:r>
      <w:proofErr w:type="gramEnd"/>
      <w:r w:rsidRPr="002A7B19">
        <w:rPr>
          <w:color w:val="000000"/>
        </w:rPr>
        <w:t xml:space="preserve"> қаңтарынан бастап олардың салық жүктемесін 10 есеге азайтып,</w:t>
      </w:r>
      <w:r w:rsidRPr="002A7B19">
        <w:rPr>
          <w:color w:val="000000"/>
        </w:rPr>
        <w:br/>
        <w:t>1 процент қана салық салуды ұсынамын.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Ай сайын ең төменгі есептік </w:t>
      </w:r>
      <w:proofErr w:type="gramStart"/>
      <w:r w:rsidRPr="002A7B19">
        <w:rPr>
          <w:color w:val="000000"/>
        </w:rPr>
        <w:t>к</w:t>
      </w:r>
      <w:proofErr w:type="gramEnd"/>
      <w:r w:rsidRPr="002A7B19">
        <w:rPr>
          <w:color w:val="000000"/>
        </w:rPr>
        <w:t>өрсеткіштің 25 еселенген көлемінен аз жалақы алатындарға салынатын жеке табыс салығын азайту арқылы олардың салық жүктемесін жеңілдету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Ал осылайша салықты азайтудан шығатын қаржы олардың жалақысын көбейтуге жұмсалуы қажет.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Нәтижесінде, еліміздегі барша жалдамалы жұмыскерлердің кемінде үштен 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інің, бұл 2 миллионнан астам адам, жалақысы жұмыс берушіге салмақ салмай-ақ көбейетін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Ә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 қарай Үкімет табыс салығының прогрессивті шкаласын енгізу мүмкіндігін зерделеуі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rStyle w:val="a4"/>
          <w:color w:val="000000"/>
        </w:rPr>
        <w:t xml:space="preserve">Үшінші бастама: «Жоғары білім алудың қолжетімділігі мен сапасын арттырып, студент жастардың </w:t>
      </w:r>
      <w:proofErr w:type="gramStart"/>
      <w:r w:rsidRPr="002A7B19">
        <w:rPr>
          <w:rStyle w:val="a4"/>
          <w:color w:val="000000"/>
        </w:rPr>
        <w:t>жата</w:t>
      </w:r>
      <w:proofErr w:type="gramEnd"/>
      <w:r w:rsidRPr="002A7B19">
        <w:rPr>
          <w:rStyle w:val="a4"/>
          <w:color w:val="000000"/>
        </w:rPr>
        <w:t>қханадағы жағдайын жақсарту».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Қазі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еліміздің жоғары оқу орындарында 530 мыңнан астам жас оқып жатыр, олардың 30 процентке жуығы мемлекет бөлген грантпен білім алуда.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Жоғары бі</w:t>
      </w:r>
      <w:proofErr w:type="gramStart"/>
      <w:r w:rsidRPr="002A7B19">
        <w:rPr>
          <w:color w:val="000000"/>
        </w:rPr>
        <w:t>л</w:t>
      </w:r>
      <w:proofErr w:type="gramEnd"/>
      <w:r w:rsidRPr="002A7B19">
        <w:rPr>
          <w:color w:val="000000"/>
        </w:rPr>
        <w:t>ім алудың қолжетімділігі мен сапасын арттыру үшін төмендегідей шараларды ұсынамын.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Қазі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жыл сайын бөлінетін 54 мың грантқа қосымша 2018-2019 оқу жылында тағы 20 мың грант бөлу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Оның 11 мыңы техникалық мамандықтар бойынша бакалаврлық бі</w:t>
      </w:r>
      <w:proofErr w:type="gramStart"/>
      <w:r w:rsidRPr="002A7B19">
        <w:rPr>
          <w:color w:val="000000"/>
        </w:rPr>
        <w:t>л</w:t>
      </w:r>
      <w:proofErr w:type="gramEnd"/>
      <w:r w:rsidRPr="002A7B19">
        <w:rPr>
          <w:color w:val="000000"/>
        </w:rPr>
        <w:t>ім беруге тиесілі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Бұл төртінші өнеркәсіптік революция жағдайындағы </w:t>
      </w:r>
      <w:proofErr w:type="gramStart"/>
      <w:r w:rsidRPr="002A7B19">
        <w:rPr>
          <w:color w:val="000000"/>
        </w:rPr>
        <w:t>жа</w:t>
      </w:r>
      <w:proofErr w:type="gramEnd"/>
      <w:r w:rsidRPr="002A7B19">
        <w:rPr>
          <w:color w:val="000000"/>
        </w:rPr>
        <w:t>ңа экономикада зор сұранысқа ие болатын сан мың жаңа маманды даярлауға мүмкіндік береді.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Мұнда ең алдымен инженерлер, ақпараттық технология, робот техникасы, нанотехнология саласының мамандары туралы сөз болып отыр.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Бұл да жастарға мемлекет қамқорлығының айқын кө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інісі.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Сонымен бірге, техникалық және ауыл шаруашылығы мамандықтары бойынша барлық жоғары оқу орындары гранттарының құнын ұлттық жоғары </w:t>
      </w:r>
      <w:proofErr w:type="gramStart"/>
      <w:r w:rsidRPr="002A7B19">
        <w:rPr>
          <w:color w:val="000000"/>
        </w:rPr>
        <w:t>о</w:t>
      </w:r>
      <w:proofErr w:type="gramEnd"/>
      <w:r w:rsidRPr="002A7B19">
        <w:rPr>
          <w:color w:val="000000"/>
        </w:rPr>
        <w:t>қу орындарының гранттары деңгейіне дейін көтеру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Аталған шаралар орта мектеп түлектерін жоғары біліммен неғұрлым көбірек қ</w:t>
      </w:r>
      <w:proofErr w:type="gramStart"/>
      <w:r w:rsidRPr="002A7B19">
        <w:rPr>
          <w:color w:val="000000"/>
        </w:rPr>
        <w:t>амту</w:t>
      </w:r>
      <w:proofErr w:type="gramEnd"/>
      <w:r w:rsidRPr="002A7B19">
        <w:rPr>
          <w:color w:val="000000"/>
        </w:rPr>
        <w:t>ға мүмкіндік береді, бұл – жалпы әлемдік тренд.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Сонымен бірге, адам ресурстарына салынатын үлкен салым.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Біз әлемдік стандарттарға сай білім беру жүйесін қалыптастыра отырып, студенттердің білім алуына және тұратын жеріне жағдай жасауға тиі</w:t>
      </w:r>
      <w:proofErr w:type="gramStart"/>
      <w:r w:rsidRPr="002A7B19">
        <w:rPr>
          <w:color w:val="000000"/>
        </w:rPr>
        <w:t>ст</w:t>
      </w:r>
      <w:proofErr w:type="gramEnd"/>
      <w:r w:rsidRPr="002A7B19">
        <w:rPr>
          <w:color w:val="000000"/>
        </w:rPr>
        <w:t>і назар аударуымыз қажет.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Қазі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жоғары оқу орындары мен колледждердің студенттерін жатақханамен қамтамасыз ету мәселесі өте өзекті.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Бұл міндетті шешу үшін жоғары </w:t>
      </w:r>
      <w:proofErr w:type="gramStart"/>
      <w:r w:rsidRPr="002A7B19">
        <w:rPr>
          <w:color w:val="000000"/>
        </w:rPr>
        <w:t>о</w:t>
      </w:r>
      <w:proofErr w:type="gramEnd"/>
      <w:r w:rsidRPr="002A7B19">
        <w:rPr>
          <w:color w:val="000000"/>
        </w:rPr>
        <w:t xml:space="preserve">қу орындары, колледждер </w:t>
      </w:r>
      <w:proofErr w:type="gramStart"/>
      <w:r w:rsidRPr="002A7B19">
        <w:rPr>
          <w:color w:val="000000"/>
        </w:rPr>
        <w:t>мен</w:t>
      </w:r>
      <w:proofErr w:type="gramEnd"/>
      <w:r w:rsidRPr="002A7B19">
        <w:rPr>
          <w:color w:val="000000"/>
        </w:rPr>
        <w:t xml:space="preserve"> девелоперлік компаниялар мемлекет пен жеке меншіктің серіктестігі қағидасымен жатақхана салуды бастауы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Мемлекет өз тарапынан Білім және ғылым министрлігі арқылы жатақхана құрылысына жұмсалған инвестициялардың белгілі 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бөлігі біртіндеп қайтарылуына кепілдік береді.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2022 жылдың соңына дейін студенттерге арнап кемінде 75 мың орындық </w:t>
      </w:r>
      <w:proofErr w:type="gramStart"/>
      <w:r w:rsidRPr="002A7B19">
        <w:rPr>
          <w:color w:val="000000"/>
        </w:rPr>
        <w:t>жа</w:t>
      </w:r>
      <w:proofErr w:type="gramEnd"/>
      <w:r w:rsidRPr="002A7B19">
        <w:rPr>
          <w:color w:val="000000"/>
        </w:rPr>
        <w:t>ңа жатақхана салуды тапсырамын.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Бұл алдағы жылдарда өсе түсетін сұранысты ескергеннің өзінде </w:t>
      </w:r>
      <w:proofErr w:type="gramStart"/>
      <w:r w:rsidRPr="002A7B19">
        <w:rPr>
          <w:color w:val="000000"/>
        </w:rPr>
        <w:t>жата</w:t>
      </w:r>
      <w:proofErr w:type="gramEnd"/>
      <w:r w:rsidRPr="002A7B19">
        <w:rPr>
          <w:color w:val="000000"/>
        </w:rPr>
        <w:t>қхана тапшылығын біржола шешеді.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rStyle w:val="a4"/>
          <w:color w:val="000000"/>
        </w:rPr>
        <w:t>Төртінші бастама: «</w:t>
      </w:r>
      <w:proofErr w:type="gramStart"/>
      <w:r w:rsidRPr="002A7B19">
        <w:rPr>
          <w:rStyle w:val="a4"/>
          <w:color w:val="000000"/>
        </w:rPr>
        <w:t>Ша</w:t>
      </w:r>
      <w:proofErr w:type="gramEnd"/>
      <w:r w:rsidRPr="002A7B19">
        <w:rPr>
          <w:rStyle w:val="a4"/>
          <w:color w:val="000000"/>
        </w:rPr>
        <w:t>ғын несие беруді көбейту».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Өзі</w:t>
      </w:r>
      <w:proofErr w:type="gramStart"/>
      <w:r w:rsidRPr="002A7B19">
        <w:rPr>
          <w:color w:val="000000"/>
        </w:rPr>
        <w:t>н-</w:t>
      </w:r>
      <w:proofErr w:type="gramEnd"/>
      <w:r w:rsidRPr="002A7B19">
        <w:rPr>
          <w:color w:val="000000"/>
        </w:rPr>
        <w:t>өзі еңбекпен қамтыған және жұмыссыз тұрғындардың арасында жаппай кәсіпкерлікті дамыту үшін атқарылып жатқан жұмыстардың аясында жеңілдетілген шағын несие беру неғұрлым тиімді тетік саналады.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2017 жылы жалпы сомасы 32 миллиард теңге болатын 7200 </w:t>
      </w:r>
      <w:proofErr w:type="gramStart"/>
      <w:r w:rsidRPr="002A7B19">
        <w:rPr>
          <w:color w:val="000000"/>
        </w:rPr>
        <w:t>ша</w:t>
      </w:r>
      <w:proofErr w:type="gramEnd"/>
      <w:r w:rsidRPr="002A7B19">
        <w:rPr>
          <w:color w:val="000000"/>
        </w:rPr>
        <w:t>ғын несие берілді.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Алайда, «Бастау Бизнес» жобасы бойынша білім алған тағы 5 мың адам өз ісін </w:t>
      </w:r>
      <w:proofErr w:type="gramStart"/>
      <w:r w:rsidRPr="002A7B19">
        <w:rPr>
          <w:color w:val="000000"/>
        </w:rPr>
        <w:t>бастау</w:t>
      </w:r>
      <w:proofErr w:type="gramEnd"/>
      <w:r w:rsidRPr="002A7B19">
        <w:rPr>
          <w:color w:val="000000"/>
        </w:rPr>
        <w:t>ға қажетті шағын несиелерді ала алмады.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Сондықтан, 2018 жылы қосымша 20 миллиард теңге бөлі</w:t>
      </w:r>
      <w:proofErr w:type="gramStart"/>
      <w:r w:rsidRPr="002A7B19">
        <w:rPr>
          <w:color w:val="000000"/>
        </w:rPr>
        <w:t>п</w:t>
      </w:r>
      <w:proofErr w:type="gramEnd"/>
      <w:r w:rsidRPr="002A7B19">
        <w:rPr>
          <w:color w:val="000000"/>
        </w:rPr>
        <w:t>, шағын несиелердің жалпы сомасын 62 миллиард теңгеге жеткізуді тапсырамын.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Нәтижесінде шағын несие алатындардың саны 2017 жылмен салыстырғанда 2 есеге артып, 14 мың </w:t>
      </w:r>
      <w:proofErr w:type="gramStart"/>
      <w:r w:rsidRPr="002A7B19">
        <w:rPr>
          <w:color w:val="000000"/>
        </w:rPr>
        <w:t>адам</w:t>
      </w:r>
      <w:proofErr w:type="gramEnd"/>
      <w:r w:rsidRPr="002A7B19">
        <w:rPr>
          <w:color w:val="000000"/>
        </w:rPr>
        <w:t>ға жететін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</w:t>
      </w:r>
      <w:proofErr w:type="gramStart"/>
      <w:r w:rsidRPr="002A7B19">
        <w:rPr>
          <w:color w:val="000000"/>
        </w:rPr>
        <w:t>л</w:t>
      </w:r>
      <w:proofErr w:type="gramEnd"/>
      <w:r w:rsidRPr="002A7B19">
        <w:rPr>
          <w:color w:val="000000"/>
        </w:rPr>
        <w:t xml:space="preserve"> жұмысты одан кейінгі жылдарда да белсенді жалғастыру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Бастама мыңдаған </w:t>
      </w:r>
      <w:proofErr w:type="gramStart"/>
      <w:r w:rsidRPr="002A7B19">
        <w:rPr>
          <w:color w:val="000000"/>
        </w:rPr>
        <w:t>адам</w:t>
      </w:r>
      <w:proofErr w:type="gramEnd"/>
      <w:r w:rsidRPr="002A7B19">
        <w:rPr>
          <w:color w:val="000000"/>
        </w:rPr>
        <w:t>ға өз ісін ашуға мүмкіндік беретіндігімен маңызды.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</w:t>
      </w:r>
      <w:proofErr w:type="gramStart"/>
      <w:r w:rsidRPr="002A7B19">
        <w:rPr>
          <w:color w:val="000000"/>
        </w:rPr>
        <w:t>л</w:t>
      </w:r>
      <w:proofErr w:type="gramEnd"/>
      <w:r w:rsidRPr="002A7B19">
        <w:rPr>
          <w:color w:val="000000"/>
        </w:rPr>
        <w:t>, әсіресе, ауыл-аймақтар үшін, ауылдағы кәсіпкерлікті дамыту үшін айрықша маңызды екенін атап өткім келеді.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rStyle w:val="a4"/>
          <w:color w:val="000000"/>
        </w:rPr>
        <w:t>Бесінші бастама: «Елді газбен қамтамасыз етуді жалғастыру».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Елімізде газ өндіру Тәуелсіздік кезеңінде жылына 8-ден 52 миллиард текшеметрге дейін артты, ә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 қарай да өсе түседі.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Қазі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еліміздегі тұрғындардың 50 процентке жуығы газбен қамтамасыз етілген.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9 </w:t>
      </w:r>
      <w:proofErr w:type="gramStart"/>
      <w:r w:rsidRPr="002A7B19">
        <w:rPr>
          <w:color w:val="000000"/>
        </w:rPr>
        <w:t>облыс</w:t>
      </w:r>
      <w:proofErr w:type="gramEnd"/>
      <w:r w:rsidRPr="002A7B19">
        <w:rPr>
          <w:color w:val="000000"/>
        </w:rPr>
        <w:t>қа газ тартылған.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Дегенмен, орталық және солтү</w:t>
      </w:r>
      <w:proofErr w:type="gramStart"/>
      <w:r w:rsidRPr="002A7B19">
        <w:rPr>
          <w:color w:val="000000"/>
        </w:rPr>
        <w:t>ст</w:t>
      </w:r>
      <w:proofErr w:type="gramEnd"/>
      <w:r w:rsidRPr="002A7B19">
        <w:rPr>
          <w:color w:val="000000"/>
        </w:rPr>
        <w:t>ік өңірлер әлі де газсыз отыр.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Біз Қараөзек (Қызылорда облысы) – Жезқазға</w:t>
      </w:r>
      <w:proofErr w:type="gramStart"/>
      <w:r w:rsidRPr="002A7B19">
        <w:rPr>
          <w:color w:val="000000"/>
        </w:rPr>
        <w:t>н–</w:t>
      </w:r>
      <w:proofErr w:type="gramEnd"/>
      <w:r w:rsidRPr="002A7B19">
        <w:rPr>
          <w:color w:val="000000"/>
        </w:rPr>
        <w:t>Қарағанды–Теміртау–Астана бағытында магистральді газ құбырын салу жобасын жүзеге асыруымыз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Оғ</w:t>
      </w:r>
      <w:proofErr w:type="gramStart"/>
      <w:r w:rsidRPr="002A7B19">
        <w:rPr>
          <w:color w:val="000000"/>
        </w:rPr>
        <w:t>ан ти</w:t>
      </w:r>
      <w:proofErr w:type="gramEnd"/>
      <w:r w:rsidRPr="002A7B19">
        <w:rPr>
          <w:color w:val="000000"/>
        </w:rPr>
        <w:t>ісінше қаражат тарту қажет болады, соның ішінде халықаралық қаржы институттарынан да.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Бұл 2,7 миллион адамды газбен қамтамасыз етумен қатар, шағын және орта бизнестің жаңа өнді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істерін ашуға мүмкіндік береді.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Сонымен бірге, экология жақсарады.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proofErr w:type="gramStart"/>
      <w:r w:rsidRPr="002A7B19">
        <w:rPr>
          <w:color w:val="000000"/>
        </w:rPr>
        <w:t>Газ</w:t>
      </w:r>
      <w:proofErr w:type="gramEnd"/>
      <w:r w:rsidRPr="002A7B19">
        <w:rPr>
          <w:color w:val="000000"/>
        </w:rPr>
        <w:t>ға көшу тек Астананың өзінде зиянды қалдықтардың ауаға таралуын 6 есеге немесе жылына 35 мың тоннаға азайтады.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Бұл жобаны жүзеге асыру ә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 қарай өзге өңірлерді де газбен қамтамасыз етуге мүмкіндік береді.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Президенттің бес бастамасы – осы.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Оларды іске асыру жаңа жұмыс орындарын құруға, сол арқылы ел экономикасының ә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 қарай дами түсуіне жол ашады.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Ү</w:t>
      </w:r>
      <w:proofErr w:type="gramStart"/>
      <w:r w:rsidRPr="002A7B19">
        <w:rPr>
          <w:color w:val="000000"/>
        </w:rPr>
        <w:t>к</w:t>
      </w:r>
      <w:proofErr w:type="gramEnd"/>
      <w:r w:rsidRPr="002A7B19">
        <w:rPr>
          <w:color w:val="000000"/>
        </w:rPr>
        <w:t>імет пен Ұлттық Банкке бастамаларды іске асырудың егжей-тегжейлі тетіктерін жасауды тапсырамын.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Парламент депутаттарынан заң</w:t>
      </w:r>
      <w:proofErr w:type="gramStart"/>
      <w:r w:rsidRPr="002A7B19">
        <w:rPr>
          <w:color w:val="000000"/>
        </w:rPr>
        <w:t>нама</w:t>
      </w:r>
      <w:proofErr w:type="gramEnd"/>
      <w:r w:rsidRPr="002A7B19">
        <w:rPr>
          <w:color w:val="000000"/>
        </w:rPr>
        <w:t>ға қажет өзгерістерді уақтылы енгізуді өтінемін.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Бастамалардың айрық</w:t>
      </w:r>
      <w:proofErr w:type="gramStart"/>
      <w:r w:rsidRPr="002A7B19">
        <w:rPr>
          <w:color w:val="000000"/>
        </w:rPr>
        <w:t>ша</w:t>
      </w:r>
      <w:proofErr w:type="gramEnd"/>
      <w:r w:rsidRPr="002A7B19">
        <w:rPr>
          <w:color w:val="000000"/>
        </w:rPr>
        <w:t xml:space="preserve"> маңызды екенін ескерсек, оларды тиімді жүзеге асырудың жолдары кеңінен талқылауды қажет етеді.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Халық пен бизнес өкілдерінің арасында түсіндіру жұмыстарын жүргі</w:t>
      </w:r>
      <w:proofErr w:type="gramStart"/>
      <w:r w:rsidRPr="002A7B19">
        <w:rPr>
          <w:color w:val="000000"/>
        </w:rPr>
        <w:t>зу де</w:t>
      </w:r>
      <w:proofErr w:type="gramEnd"/>
      <w:r w:rsidRPr="002A7B19">
        <w:rPr>
          <w:color w:val="000000"/>
        </w:rPr>
        <w:t xml:space="preserve"> маңызды.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«Нұ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Отан» партиясы халқымыз үшін айрықша маңызы бар осы шаралардың тиянақты орындалуын бақылауға алады.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rStyle w:val="a4"/>
          <w:color w:val="000000"/>
        </w:rPr>
        <w:t>Құрметті отандастар!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Мемлекеттің </w:t>
      </w:r>
      <w:proofErr w:type="gramStart"/>
      <w:r w:rsidRPr="002A7B19">
        <w:rPr>
          <w:color w:val="000000"/>
        </w:rPr>
        <w:t>жа</w:t>
      </w:r>
      <w:proofErr w:type="gramEnd"/>
      <w:r w:rsidRPr="002A7B19">
        <w:rPr>
          <w:color w:val="000000"/>
        </w:rPr>
        <w:t>ңа қадамдары бүкіл қазақстандықтарға, еліміздің барша азаматтарына игі әсер етеді.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Қоғам өз тағдырын Қазақстанмен тығыз байланыстырып, болашағын жоспарлаудың тың </w:t>
      </w:r>
      <w:proofErr w:type="gramStart"/>
      <w:r w:rsidRPr="002A7B19">
        <w:rPr>
          <w:color w:val="000000"/>
        </w:rPr>
        <w:t>м</w:t>
      </w:r>
      <w:proofErr w:type="gramEnd"/>
      <w:r w:rsidRPr="002A7B19">
        <w:rPr>
          <w:color w:val="000000"/>
        </w:rPr>
        <w:t>үмкіндігіне ие 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Бағдарламаны заңдық тұ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ғыдан бекіту қажет деп санаймын.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Оны іске асыру «әлеуметтік мемлекет» туралы конституциялық норманы жаңа, </w:t>
      </w:r>
      <w:proofErr w:type="gramStart"/>
      <w:r w:rsidRPr="002A7B19">
        <w:rPr>
          <w:color w:val="000000"/>
        </w:rPr>
        <w:t>на</w:t>
      </w:r>
      <w:proofErr w:type="gramEnd"/>
      <w:r w:rsidRPr="002A7B19">
        <w:rPr>
          <w:color w:val="000000"/>
        </w:rPr>
        <w:t>қты мазмұнмен байыта түспек.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Заманауи жаһандық ахуалда ұлттық бірлік – әлеуметті</w:t>
      </w:r>
      <w:proofErr w:type="gramStart"/>
      <w:r w:rsidRPr="002A7B19">
        <w:rPr>
          <w:color w:val="000000"/>
        </w:rPr>
        <w:t>к б</w:t>
      </w:r>
      <w:proofErr w:type="gramEnd"/>
      <w:r w:rsidRPr="002A7B19">
        <w:rPr>
          <w:color w:val="000000"/>
        </w:rPr>
        <w:t>ірлік, ал қалыптасқан мемлекет –  әлеуметтік мемлекет.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proofErr w:type="gramStart"/>
      <w:r w:rsidRPr="002A7B19">
        <w:rPr>
          <w:color w:val="000000"/>
        </w:rPr>
        <w:t>Б</w:t>
      </w:r>
      <w:proofErr w:type="gramEnd"/>
      <w:r w:rsidRPr="002A7B19">
        <w:rPr>
          <w:color w:val="000000"/>
        </w:rPr>
        <w:t>із өткенге салауат айтып, келешекке көз тіккен елміз.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Біз әлеуметтік мемлекет пен ұлттық өркендеудің шынайы, ә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 сындарлы қазақстандық моделін міндетті түрде бірге  жасайтынымызға сенімдімін.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rStyle w:val="a4"/>
          <w:color w:val="000000"/>
        </w:rPr>
        <w:t>Ардақ</w:t>
      </w:r>
      <w:proofErr w:type="gramStart"/>
      <w:r w:rsidRPr="002A7B19">
        <w:rPr>
          <w:rStyle w:val="a4"/>
          <w:color w:val="000000"/>
        </w:rPr>
        <w:t>ты</w:t>
      </w:r>
      <w:proofErr w:type="gramEnd"/>
      <w:r w:rsidRPr="002A7B19">
        <w:rPr>
          <w:rStyle w:val="a4"/>
          <w:color w:val="000000"/>
        </w:rPr>
        <w:t xml:space="preserve"> ағайын! 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Бү</w:t>
      </w:r>
      <w:proofErr w:type="gramStart"/>
      <w:r w:rsidRPr="002A7B19">
        <w:rPr>
          <w:color w:val="000000"/>
        </w:rPr>
        <w:t>г</w:t>
      </w:r>
      <w:proofErr w:type="gramEnd"/>
      <w:r w:rsidRPr="002A7B19">
        <w:rPr>
          <w:color w:val="000000"/>
        </w:rPr>
        <w:t>інгі бастамалар еліміз тұтас, қоғамымыз тұрақты болса ғана табысты жүзеге асады.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Ал, ел бірлігі – ең 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інші, қазақтың бірлігі.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Жаһандық кө</w:t>
      </w:r>
      <w:proofErr w:type="gramStart"/>
      <w:r w:rsidRPr="002A7B19">
        <w:rPr>
          <w:color w:val="000000"/>
        </w:rPr>
        <w:t>шт</w:t>
      </w:r>
      <w:proofErr w:type="gramEnd"/>
      <w:r w:rsidRPr="002A7B19">
        <w:rPr>
          <w:color w:val="000000"/>
        </w:rPr>
        <w:t>ің басында жүретін мерейлі ел болу үшін бірлік пен ынтымақ алдымен өзімізге,  қазаққа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Тарихтың өзі дәлелдеген 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 xml:space="preserve"> ақиқат бар  – халқымыз бірлікте болса күшейген, бірлігі қашса әлсіреген.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Қасқа жолды Қасым хан жұртын жұдырықтай жұмылдыра білгенінің арқасында қазіргі қазақ жерінің негізгі аумағын 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іктірді.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«</w:t>
      </w:r>
      <w:proofErr w:type="gramStart"/>
      <w:r w:rsidRPr="002A7B19">
        <w:rPr>
          <w:color w:val="000000"/>
        </w:rPr>
        <w:t>Ел б</w:t>
      </w:r>
      <w:proofErr w:type="gramEnd"/>
      <w:r w:rsidRPr="002A7B19">
        <w:rPr>
          <w:color w:val="000000"/>
        </w:rPr>
        <w:t>ірлігі – ел теңдігі» деген – осы!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«Қазақ ордасының Ликургы» – Әз Тәуке елін татулыққа ұйыта білгендіктен қой ү</w:t>
      </w:r>
      <w:proofErr w:type="gramStart"/>
      <w:r w:rsidRPr="002A7B19">
        <w:rPr>
          <w:color w:val="000000"/>
        </w:rPr>
        <w:t>ст</w:t>
      </w:r>
      <w:proofErr w:type="gramEnd"/>
      <w:r w:rsidRPr="002A7B19">
        <w:rPr>
          <w:color w:val="000000"/>
        </w:rPr>
        <w:t>іне бозторғай жұмыртқалаған заман орнатты.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«Байлық – байлық емес, бірлік – байлық» деген сөз сол заманнан қалғ</w:t>
      </w:r>
      <w:proofErr w:type="gramStart"/>
      <w:r w:rsidRPr="002A7B19">
        <w:rPr>
          <w:color w:val="000000"/>
        </w:rPr>
        <w:t>ан</w:t>
      </w:r>
      <w:proofErr w:type="gramEnd"/>
      <w:r w:rsidRPr="002A7B19">
        <w:rPr>
          <w:color w:val="000000"/>
        </w:rPr>
        <w:t xml:space="preserve"> қағида.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Ел басына күн туған кезде барша қазақ Абылай </w:t>
      </w:r>
      <w:proofErr w:type="gramStart"/>
      <w:r w:rsidRPr="002A7B19">
        <w:rPr>
          <w:color w:val="000000"/>
        </w:rPr>
        <w:t>ханны</w:t>
      </w:r>
      <w:proofErr w:type="gramEnd"/>
      <w:r w:rsidRPr="002A7B19">
        <w:rPr>
          <w:color w:val="000000"/>
        </w:rPr>
        <w:t>ң ақ туының астына жиналған соң ғана жерін жаудан тазарта алды.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«Бі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іккен жүз бытыраңқы мыңды алады» деп бабаларымыз осыны айтқан.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Қазақтың осынау 3 ханы – ел тарихындағы 3 асқар тау, оларды </w:t>
      </w:r>
      <w:proofErr w:type="gramStart"/>
      <w:r w:rsidRPr="002A7B19">
        <w:rPr>
          <w:color w:val="000000"/>
        </w:rPr>
        <w:t>ас</w:t>
      </w:r>
      <w:proofErr w:type="gramEnd"/>
      <w:r w:rsidRPr="002A7B19">
        <w:rPr>
          <w:color w:val="000000"/>
        </w:rPr>
        <w:t>қақтатқан – ел бірлігі.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Сонымен бірге, алтыбақан алауыздықтың кесі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інен еліміз аңырап, жеріміз қаңырап қалған кездер де аз емес.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Бұ</w:t>
      </w:r>
      <w:proofErr w:type="gramStart"/>
      <w:r w:rsidRPr="002A7B19">
        <w:rPr>
          <w:color w:val="000000"/>
        </w:rPr>
        <w:t>л</w:t>
      </w:r>
      <w:proofErr w:type="gramEnd"/>
      <w:r w:rsidRPr="002A7B19">
        <w:rPr>
          <w:color w:val="000000"/>
        </w:rPr>
        <w:t xml:space="preserve"> да – тарихтың ащы сабағы.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 xml:space="preserve">«Өткенге қарап, ертеңіңді түзе» деген өсиет бар, себебі, өткеннің өнегесі – бүгінгі күннің </w:t>
      </w:r>
      <w:proofErr w:type="gramStart"/>
      <w:r w:rsidRPr="002A7B19">
        <w:rPr>
          <w:color w:val="000000"/>
        </w:rPr>
        <w:t>ба</w:t>
      </w:r>
      <w:proofErr w:type="gramEnd"/>
      <w:r w:rsidRPr="002A7B19">
        <w:rPr>
          <w:color w:val="000000"/>
        </w:rPr>
        <w:t>ға жетпес байлығы.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Осыны жадында тұтып, тарихтан тағылым ала білген халқымыз Тәуелсіздік дәуі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інде татулық пен бірліктің, тыныштық пен тұрақтылықтың арқасында талай табыстарға кенелуде.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Табысымызды еселеп, Тәуелсіздігімізді баянды ете түсу үші</w:t>
      </w:r>
      <w:proofErr w:type="gramStart"/>
      <w:r w:rsidRPr="002A7B19">
        <w:rPr>
          <w:color w:val="000000"/>
        </w:rPr>
        <w:t>н б</w:t>
      </w:r>
      <w:proofErr w:type="gramEnd"/>
      <w:r w:rsidRPr="002A7B19">
        <w:rPr>
          <w:color w:val="000000"/>
        </w:rPr>
        <w:t>ізге балталаса да  бұзылмайтын берік  ауызбіршілік керек.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Берекелі бірлігімізді көздің қарашығындай сақтай алсақ, мерекелі тірлігімізге төнетін қауі</w:t>
      </w:r>
      <w:proofErr w:type="gramStart"/>
      <w:r w:rsidRPr="002A7B19">
        <w:rPr>
          <w:color w:val="000000"/>
        </w:rPr>
        <w:t>п</w:t>
      </w:r>
      <w:proofErr w:type="gramEnd"/>
      <w:r w:rsidRPr="002A7B19">
        <w:rPr>
          <w:color w:val="000000"/>
        </w:rPr>
        <w:t xml:space="preserve"> жоқ.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Ел мен жердің иесі ретінде Қазақстандағы жақсы мен жаманның бә</w:t>
      </w:r>
      <w:proofErr w:type="gramStart"/>
      <w:r w:rsidRPr="002A7B19">
        <w:rPr>
          <w:color w:val="000000"/>
        </w:rPr>
        <w:t>р</w:t>
      </w:r>
      <w:proofErr w:type="gramEnd"/>
      <w:r w:rsidRPr="002A7B19">
        <w:rPr>
          <w:color w:val="000000"/>
        </w:rPr>
        <w:t>іне қазақ жауапты.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Осы ұлы жауапкершілікті сезіні</w:t>
      </w:r>
      <w:proofErr w:type="gramStart"/>
      <w:r w:rsidRPr="002A7B19">
        <w:rPr>
          <w:color w:val="000000"/>
        </w:rPr>
        <w:t>п</w:t>
      </w:r>
      <w:proofErr w:type="gramEnd"/>
      <w:r w:rsidRPr="002A7B19">
        <w:rPr>
          <w:color w:val="000000"/>
        </w:rPr>
        <w:t>, барша ұлыстардың ұйытқысы болып, өзгеге өнеге көрсете білейік.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Сонда ғана, халқымыздың атын иеленген қасиетті Қазақстанымыз көркейі</w:t>
      </w:r>
      <w:proofErr w:type="gramStart"/>
      <w:r w:rsidRPr="002A7B19">
        <w:rPr>
          <w:color w:val="000000"/>
        </w:rPr>
        <w:t>п</w:t>
      </w:r>
      <w:proofErr w:type="gramEnd"/>
      <w:r w:rsidRPr="002A7B19">
        <w:rPr>
          <w:color w:val="000000"/>
        </w:rPr>
        <w:t>, дами береді.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Елі</w:t>
      </w:r>
      <w:proofErr w:type="gramStart"/>
      <w:r w:rsidRPr="002A7B19">
        <w:rPr>
          <w:color w:val="000000"/>
        </w:rPr>
        <w:t>м</w:t>
      </w:r>
      <w:proofErr w:type="gramEnd"/>
      <w:r w:rsidRPr="002A7B19">
        <w:rPr>
          <w:color w:val="000000"/>
        </w:rPr>
        <w:t>іздің көңілі жайлы, тұрмысы майлы болады.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Осыны үнемі есте тұтып, тың міндеттерді тындырымды жұ</w:t>
      </w:r>
      <w:proofErr w:type="gramStart"/>
      <w:r w:rsidRPr="002A7B19">
        <w:rPr>
          <w:color w:val="000000"/>
        </w:rPr>
        <w:t>мыс</w:t>
      </w:r>
      <w:proofErr w:type="gramEnd"/>
      <w:r w:rsidRPr="002A7B19">
        <w:rPr>
          <w:color w:val="000000"/>
        </w:rPr>
        <w:t>қа ұластырайық!</w:t>
      </w:r>
    </w:p>
    <w:p w:rsidR="002A7B19" w:rsidRPr="002A7B19" w:rsidRDefault="002A7B19" w:rsidP="002A7B19">
      <w:pPr>
        <w:pStyle w:val="a3"/>
        <w:shd w:val="clear" w:color="auto" w:fill="FAFAFA"/>
        <w:spacing w:before="0" w:beforeAutospacing="0" w:after="0" w:afterAutospacing="0" w:line="276" w:lineRule="auto"/>
        <w:rPr>
          <w:color w:val="000000"/>
        </w:rPr>
      </w:pPr>
      <w:r w:rsidRPr="002A7B19">
        <w:rPr>
          <w:color w:val="000000"/>
        </w:rPr>
        <w:t>Іске сә</w:t>
      </w:r>
      <w:proofErr w:type="gramStart"/>
      <w:r w:rsidRPr="002A7B19">
        <w:rPr>
          <w:color w:val="000000"/>
        </w:rPr>
        <w:t>т</w:t>
      </w:r>
      <w:proofErr w:type="gramEnd"/>
      <w:r w:rsidRPr="002A7B19">
        <w:rPr>
          <w:color w:val="000000"/>
        </w:rPr>
        <w:t>!</w:t>
      </w:r>
    </w:p>
    <w:sectPr w:rsidR="002A7B19" w:rsidRPr="002A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19"/>
    <w:rsid w:val="00094C19"/>
    <w:rsid w:val="00282096"/>
    <w:rsid w:val="002A7B19"/>
    <w:rsid w:val="002E0148"/>
    <w:rsid w:val="002E3276"/>
    <w:rsid w:val="00344827"/>
    <w:rsid w:val="0035711C"/>
    <w:rsid w:val="005C257B"/>
    <w:rsid w:val="00671354"/>
    <w:rsid w:val="007A2A6E"/>
    <w:rsid w:val="00967BF8"/>
    <w:rsid w:val="009C09C5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1950</Words>
  <Characters>11117</Characters>
  <Application>Microsoft Office Word</Application>
  <DocSecurity>0</DocSecurity>
  <Lines>92</Lines>
  <Paragraphs>26</Paragraphs>
  <ScaleCrop>false</ScaleCrop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9</cp:revision>
  <dcterms:created xsi:type="dcterms:W3CDTF">2018-03-09T16:21:00Z</dcterms:created>
  <dcterms:modified xsi:type="dcterms:W3CDTF">2018-03-09T16:27:00Z</dcterms:modified>
</cp:coreProperties>
</file>